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</w:t>
      </w:r>
      <w:bookmarkStart w:id="0" w:name="_GoBack"/>
      <w:bookmarkEnd w:id="0"/>
      <w:r>
        <w:t>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F526A9">
        <w:rPr>
          <w:bCs w:val="0"/>
        </w:rPr>
        <w:t>2</w:t>
      </w:r>
      <w:r w:rsidR="00E3206B">
        <w:rPr>
          <w:bCs w:val="0"/>
        </w:rPr>
        <w:t>1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BC1654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BC1654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526A9">
        <w:rPr>
          <w:b w:val="0"/>
          <w:bCs w:val="0"/>
        </w:rPr>
        <w:t>2</w:t>
      </w:r>
      <w:r w:rsidR="00E3206B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526A9">
        <w:rPr>
          <w:b w:val="0"/>
          <w:bCs w:val="0"/>
        </w:rPr>
        <w:t>2</w:t>
      </w:r>
      <w:r w:rsidR="00E3206B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526A9">
        <w:rPr>
          <w:b w:val="0"/>
          <w:bCs w:val="0"/>
        </w:rPr>
        <w:t>2</w:t>
      </w:r>
      <w:r w:rsidR="00E3206B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E3206B" w:rsidRPr="00950B87" w:rsidRDefault="00E3206B" w:rsidP="00E3206B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1.19.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BC1654">
        <w:rPr>
          <w:b w:val="0"/>
          <w:bCs w:val="0"/>
        </w:rPr>
        <w:t>2</w:t>
      </w:r>
      <w:r w:rsidR="00E3206B">
        <w:rPr>
          <w:b w:val="0"/>
          <w:bCs w:val="0"/>
        </w:rPr>
        <w:t>2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F526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206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F526A9">
        <w:rPr>
          <w:sz w:val="24"/>
        </w:rPr>
        <w:t>2</w:t>
      </w:r>
      <w:r w:rsidR="00E3206B">
        <w:rPr>
          <w:sz w:val="24"/>
        </w:rPr>
        <w:t>1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F526A9">
        <w:rPr>
          <w:sz w:val="24"/>
        </w:rPr>
        <w:t>2</w:t>
      </w:r>
      <w:r w:rsidR="00E3206B">
        <w:rPr>
          <w:sz w:val="24"/>
        </w:rPr>
        <w:t>1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F526A9">
        <w:rPr>
          <w:sz w:val="24"/>
        </w:rPr>
        <w:t>2</w:t>
      </w:r>
      <w:r w:rsidR="00E3206B">
        <w:rPr>
          <w:sz w:val="24"/>
        </w:rPr>
        <w:t>1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F526A9">
        <w:rPr>
          <w:color w:val="000000"/>
          <w:sz w:val="24"/>
        </w:rPr>
        <w:t>2</w:t>
      </w:r>
      <w:r w:rsidR="00E3206B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BC1654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BC1654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E3206B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F526A9">
        <w:rPr>
          <w:sz w:val="24"/>
        </w:rPr>
        <w:t>2</w:t>
      </w:r>
      <w:r w:rsidR="00E3206B">
        <w:rPr>
          <w:sz w:val="24"/>
        </w:rPr>
        <w:t>1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E3206B" w:rsidRDefault="00E3206B" w:rsidP="00E3206B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81A2F">
        <w:rPr>
          <w:b w:val="0"/>
          <w:bCs/>
          <w:sz w:val="24"/>
          <w:vertAlign w:val="baseline"/>
        </w:rPr>
        <w:t>С</w:t>
      </w:r>
      <w:r w:rsidR="00F719F3">
        <w:rPr>
          <w:b w:val="0"/>
          <w:bCs/>
          <w:sz w:val="24"/>
          <w:vertAlign w:val="baseline"/>
        </w:rPr>
        <w:t>уховское</w:t>
      </w:r>
      <w:proofErr w:type="spellEnd"/>
      <w:r w:rsidR="00F719F3">
        <w:rPr>
          <w:b w:val="0"/>
          <w:bCs/>
          <w:sz w:val="24"/>
          <w:vertAlign w:val="baseline"/>
        </w:rPr>
        <w:t xml:space="preserve"> С</w:t>
      </w:r>
      <w:r>
        <w:rPr>
          <w:b w:val="0"/>
          <w:bCs/>
          <w:sz w:val="24"/>
          <w:vertAlign w:val="baseline"/>
        </w:rPr>
        <w:t xml:space="preserve">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F719F3">
        <w:rPr>
          <w:b w:val="0"/>
          <w:bCs/>
          <w:sz w:val="24"/>
          <w:vertAlign w:val="baseline"/>
        </w:rPr>
        <w:t>О.В.Бармина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F526A9">
        <w:rPr>
          <w:b w:val="0"/>
          <w:bCs/>
          <w:sz w:val="24"/>
          <w:vertAlign w:val="baseline"/>
        </w:rPr>
        <w:t>___________</w:t>
      </w:r>
      <w:r w:rsidR="00823656">
        <w:rPr>
          <w:b w:val="0"/>
          <w:bCs/>
          <w:sz w:val="24"/>
          <w:vertAlign w:val="baseline"/>
        </w:rPr>
        <w:t>___А.</w:t>
      </w:r>
      <w:r w:rsidR="00F526A9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F526A9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06B">
      <w:footerReference w:type="even" r:id="rId7"/>
      <w:footerReference w:type="default" r:id="rId8"/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E3206B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206B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E3206B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210F54"/>
    <w:rsid w:val="002930F5"/>
    <w:rsid w:val="0038290E"/>
    <w:rsid w:val="004F5EC9"/>
    <w:rsid w:val="00520DB6"/>
    <w:rsid w:val="00823656"/>
    <w:rsid w:val="00845CE1"/>
    <w:rsid w:val="00981A2F"/>
    <w:rsid w:val="009B2071"/>
    <w:rsid w:val="00B23B81"/>
    <w:rsid w:val="00BC1654"/>
    <w:rsid w:val="00E3206B"/>
    <w:rsid w:val="00E32219"/>
    <w:rsid w:val="00F526A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12</cp:revision>
  <dcterms:created xsi:type="dcterms:W3CDTF">2017-11-07T06:09:00Z</dcterms:created>
  <dcterms:modified xsi:type="dcterms:W3CDTF">2020-12-09T07:14:00Z</dcterms:modified>
</cp:coreProperties>
</file>